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E8" w:rsidRDefault="00DC36E8" w:rsidP="0014769B">
      <w:pPr>
        <w:pStyle w:val="Standard"/>
        <w:snapToGrid w:val="0"/>
        <w:ind w:left="-283" w:right="-425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>大綱(格式)</w:t>
      </w:r>
    </w:p>
    <w:p w:rsidR="00DC36E8" w:rsidRDefault="00DC36E8" w:rsidP="00DC36E8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sz w:val="22"/>
        </w:rPr>
        <w:t>填表說明：</w:t>
      </w:r>
    </w:p>
    <w:p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依據</w:t>
      </w:r>
      <w:r>
        <w:rPr>
          <w:rFonts w:ascii="標楷體" w:eastAsia="標楷體" w:hAnsi="標楷體" w:cs="Times New Roman"/>
          <w:b/>
          <w:sz w:val="22"/>
        </w:rPr>
        <w:t>專科以上學校遠距教學實施辦法第6條</w:t>
      </w:r>
      <w:r>
        <w:rPr>
          <w:rFonts w:ascii="標楷體" w:eastAsia="標楷體" w:hAnsi="標楷體" w:cs="Times New Roman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sz w:val="22"/>
        </w:rPr>
        <w:t>教學課程，應依學校規定由開課單位擬具教學計畫，依大學法施行細則及專科學校法規定之課程規劃及研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kern w:val="0"/>
          <w:sz w:val="22"/>
        </w:rPr>
        <w:t>。</w:t>
      </w:r>
    </w:p>
    <w:p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本件提報大綱為</w:t>
      </w:r>
      <w:r>
        <w:rPr>
          <w:rFonts w:ascii="標楷體" w:eastAsia="標楷體" w:hAnsi="標楷體" w:cs="Times New Roman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sz w:val="22"/>
        </w:rPr>
        <w:t>，實際撰寫內容格式，學校可依需求進行調整設計。</w:t>
      </w:r>
    </w:p>
    <w:p w:rsidR="00DC36E8" w:rsidRDefault="00DC36E8" w:rsidP="00DC36E8">
      <w:pPr>
        <w:pStyle w:val="Standard"/>
        <w:snapToGrid w:val="0"/>
        <w:spacing w:before="180"/>
        <w:ind w:right="-667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學校名稱：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>
        <w:rPr>
          <w:rFonts w:ascii="標楷體" w:eastAsia="標楷體" w:hAnsi="標楷體" w:cs="Times New Roman"/>
          <w:b/>
          <w:sz w:val="28"/>
          <w:szCs w:val="28"/>
        </w:rPr>
        <w:t>＿＿＿＿＿＿＿＿＿＿＿＿＿＿＿＿</w:t>
      </w:r>
    </w:p>
    <w:p w:rsidR="00DC36E8" w:rsidRDefault="00DC36E8" w:rsidP="00DC36E8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開課期間：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>
        <w:rPr>
          <w:rFonts w:ascii="標楷體" w:eastAsia="標楷體" w:hAnsi="標楷體" w:cs="Times New Roman"/>
          <w:b/>
          <w:sz w:val="28"/>
          <w:szCs w:val="28"/>
        </w:rPr>
        <w:t xml:space="preserve">＿＿＿學年度＿＿＿學期  </w:t>
      </w:r>
      <w:r>
        <w:rPr>
          <w:rFonts w:ascii="標楷體" w:eastAsia="標楷體" w:hAnsi="標楷體" w:cs="Times New Roman"/>
          <w:b/>
          <w:szCs w:val="24"/>
        </w:rPr>
        <w:t>(</w:t>
      </w:r>
      <w:r>
        <w:rPr>
          <w:rFonts w:ascii="標楷體" w:eastAsia="標楷體" w:hAnsi="標楷體" w:cs="Times New Roman"/>
          <w:b/>
          <w:sz w:val="26"/>
          <w:szCs w:val="26"/>
        </w:rPr>
        <w:t xml:space="preserve">本學期是否為新開設課程： □是  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□否</w:t>
      </w:r>
      <w:proofErr w:type="gramEnd"/>
      <w:r>
        <w:rPr>
          <w:rFonts w:ascii="標楷體" w:eastAsia="標楷體" w:hAnsi="標楷體" w:cs="Times New Roman"/>
          <w:b/>
          <w:szCs w:val="24"/>
        </w:rPr>
        <w:t>)</w:t>
      </w:r>
    </w:p>
    <w:p w:rsidR="00DC36E8" w:rsidRDefault="00DC36E8" w:rsidP="00DC36E8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W w:w="1066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□非同步遠距教學</w:t>
            </w:r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□同步遠距教學主播學校  </w:t>
            </w:r>
          </w:p>
          <w:p w:rsidR="00DC36E8" w:rsidRDefault="00DC36E8" w:rsidP="00475C51">
            <w:pPr>
              <w:pStyle w:val="Standard"/>
              <w:snapToGrid w:val="0"/>
              <w:ind w:left="25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課程之收播學校與系所：</w:t>
            </w:r>
          </w:p>
          <w:p w:rsidR="00DC36E8" w:rsidRDefault="00DC36E8" w:rsidP="00475C51">
            <w:pPr>
              <w:pStyle w:val="Standard"/>
              <w:snapToGrid w:val="0"/>
              <w:ind w:left="252" w:firstLine="55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(1)學校:                   系所: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DC36E8" w:rsidTr="00475C51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課程學制</w:t>
            </w:r>
          </w:p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□學士班  □進修學士班   □學士班在職專班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□碩士班  □碩士班在職專班  □博士班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□學院（□二年制 □四年制）</w:t>
            </w:r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□專科（□二年制 □四年制） □進修專校  </w:t>
            </w:r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□進修學院（□二技  □四技 □碩士在職專班）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□學位學程（□二年制  □四年制  □碩士班）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□學分學程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Times New Roman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□日間部  □進修部(夜間部) 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科目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□專業科目    □教育科目  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sz w:val="22"/>
              </w:rPr>
              <w:t>校定</w:t>
            </w:r>
            <w:proofErr w:type="gramEnd"/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□教育部定</w:t>
            </w:r>
          </w:p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  □院定  □所定  □系定 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□一學期(半年)  □二學期(全年) 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□必修  □選修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(非同步遠距教學，請填平均每週面授時數)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Times New Roman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□否</w:t>
            </w:r>
            <w:proofErr w:type="gramEnd"/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國外學校合作遠距課程</w:t>
            </w:r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國外合作學校與系所名稱:________________</w:t>
            </w:r>
          </w:p>
          <w:p w:rsidR="00DC36E8" w:rsidRDefault="00DC36E8" w:rsidP="00475C5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□國內主播 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播 □境外專班 □雙聯學制 □其他</w:t>
            </w: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:rsidTr="00475C51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:rsidR="00DC36E8" w:rsidRDefault="00DC36E8" w:rsidP="00DC36E8">
      <w:pPr>
        <w:pStyle w:val="Standard"/>
        <w:pageBreakBefore/>
        <w:snapToGrid w:val="0"/>
        <w:spacing w:after="180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lastRenderedPageBreak/>
        <w:t>貳、課程教學計畫</w:t>
      </w:r>
    </w:p>
    <w:tbl>
      <w:tblPr>
        <w:tblW w:w="102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:rsidTr="00475C51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DC36E8" w:rsidTr="00475C51">
              <w:trPr>
                <w:trHeight w:val="451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proofErr w:type="gramStart"/>
                  <w:r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授課方式及時數</w:t>
                  </w:r>
                </w:p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則免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填)</w:t>
                  </w:r>
                </w:p>
              </w:tc>
            </w:tr>
            <w:tr w:rsidR="00DC36E8" w:rsidTr="00475C51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遠距教學</w:t>
                  </w:r>
                </w:p>
              </w:tc>
            </w:tr>
            <w:tr w:rsidR="00DC36E8" w:rsidTr="00475C51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同步</w:t>
                  </w: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教學方式</w:t>
            </w:r>
          </w:p>
          <w:p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DC36E8" w:rsidRDefault="00DC36E8" w:rsidP="00DC36E8">
            <w:pPr>
              <w:pStyle w:val="Standar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教材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3.有線上教師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或線上助教</w:t>
            </w:r>
            <w:proofErr w:type="gramEnd"/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4.提供面授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＿次，總時數：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＿小時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＿次，總時數：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＿小時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6.其它：（請說明）</w:t>
            </w: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呈現內容是否包含以下角色及功能</w:t>
            </w:r>
          </w:p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DC36E8" w:rsidRDefault="00DC36E8" w:rsidP="00475C51">
            <w:pPr>
              <w:pStyle w:val="Standard"/>
              <w:snapToGrid w:val="0"/>
              <w:ind w:left="295" w:hanging="259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1.提供給系統管理者進行學習管理系統資料庫管理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個人資料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課程資訊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其他相關資料管理功能</w:t>
            </w:r>
          </w:p>
          <w:p w:rsidR="00DC36E8" w:rsidRDefault="00DC36E8" w:rsidP="00475C51">
            <w:pPr>
              <w:pStyle w:val="Standard"/>
              <w:snapToGrid w:val="0"/>
              <w:ind w:left="295" w:hanging="259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2.提供教師(助教)、學生必要之學習管理系統功能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最新消息發佈、瀏覽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教材內容設計、觀看、下載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成績系統管理及查詢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、發佈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學習資訊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互動式學習設計(聊天室或討論區)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各種教學活動之功能呈現</w:t>
            </w:r>
          </w:p>
          <w:p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其他相關功能（請說明）</w:t>
            </w: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(包括教師時間、E-mail信箱、對應窗口等)</w:t>
            </w: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作業內容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填答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3.作業檔案上傳及下載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線上測驗</w:t>
            </w:r>
            <w:proofErr w:type="gramEnd"/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5.成績查詢</w:t>
            </w:r>
          </w:p>
          <w:p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6.其他做法（請說明）</w:t>
            </w: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總分比率）</w:t>
            </w:r>
          </w:p>
        </w:tc>
      </w:tr>
      <w:tr w:rsidR="00DC36E8" w:rsidTr="00475C5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D4074" w:rsidRDefault="005D4074" w:rsidP="0014769B">
      <w:pPr>
        <w:rPr>
          <w:rFonts w:hint="eastAsia"/>
        </w:rPr>
      </w:pPr>
      <w:bookmarkStart w:id="0" w:name="_GoBack"/>
      <w:bookmarkEnd w:id="0"/>
    </w:p>
    <w:sectPr w:rsidR="005D4074" w:rsidSect="0014769B">
      <w:footerReference w:type="default" r:id="rId7"/>
      <w:pgSz w:w="11906" w:h="16838"/>
      <w:pgMar w:top="1134" w:right="1274" w:bottom="1440" w:left="70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74" w:rsidRDefault="00651C74">
      <w:r>
        <w:separator/>
      </w:r>
    </w:p>
  </w:endnote>
  <w:endnote w:type="continuationSeparator" w:id="0">
    <w:p w:rsidR="00651C74" w:rsidRDefault="006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A7" w:rsidRDefault="00DC36E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:rsidR="00E35EA7" w:rsidRDefault="00651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74" w:rsidRDefault="00651C74">
      <w:r>
        <w:separator/>
      </w:r>
    </w:p>
  </w:footnote>
  <w:footnote w:type="continuationSeparator" w:id="0">
    <w:p w:rsidR="00651C74" w:rsidRDefault="0065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C7F"/>
    <w:multiLevelType w:val="multilevel"/>
    <w:tmpl w:val="42340F3C"/>
    <w:lvl w:ilvl="0">
      <w:start w:val="2"/>
      <w:numFmt w:val="taiwaneseCountingThousand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A68E3"/>
    <w:multiLevelType w:val="multilevel"/>
    <w:tmpl w:val="1BBC6CEA"/>
    <w:lvl w:ilvl="0">
      <w:numFmt w:val="bullet"/>
      <w:lvlText w:val="□"/>
      <w:lvlJc w:val="left"/>
      <w:pPr>
        <w:ind w:left="1005" w:hanging="525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510902D5"/>
    <w:multiLevelType w:val="multilevel"/>
    <w:tmpl w:val="9288F03E"/>
    <w:lvl w:ilvl="0">
      <w:numFmt w:val="bullet"/>
      <w:lvlText w:val="□"/>
      <w:lvlJc w:val="left"/>
      <w:pPr>
        <w:ind w:left="1005" w:hanging="525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56F53AFC"/>
    <w:multiLevelType w:val="multilevel"/>
    <w:tmpl w:val="05C0E1B2"/>
    <w:lvl w:ilvl="0">
      <w:start w:val="1"/>
      <w:numFmt w:val="taiwaneseCountingThousand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023BB7"/>
    <w:multiLevelType w:val="multilevel"/>
    <w:tmpl w:val="469EA2B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8"/>
    <w:rsid w:val="0014769B"/>
    <w:rsid w:val="005D4074"/>
    <w:rsid w:val="00651C74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208C"/>
  <w15:chartTrackingRefBased/>
  <w15:docId w15:val="{1D9B92AD-1167-4589-8E02-E2FC966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6E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36E8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rsid w:val="00DC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C36E8"/>
    <w:rPr>
      <w:rFonts w:ascii="Calibri" w:eastAsia="新細明體" w:hAnsi="Calibri" w:cs="Tahoma"/>
      <w:kern w:val="3"/>
      <w:sz w:val="20"/>
      <w:szCs w:val="20"/>
    </w:rPr>
  </w:style>
  <w:style w:type="paragraph" w:customStyle="1" w:styleId="Standard">
    <w:name w:val="Standard"/>
    <w:rsid w:val="00DC36E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認證辦公室</cp:lastModifiedBy>
  <cp:revision>2</cp:revision>
  <dcterms:created xsi:type="dcterms:W3CDTF">2022-11-09T06:41:00Z</dcterms:created>
  <dcterms:modified xsi:type="dcterms:W3CDTF">2024-02-23T01:20:00Z</dcterms:modified>
</cp:coreProperties>
</file>